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0B3DDD" w:rsidRDefault="006D0296">
      <w:pPr>
        <w:pStyle w:val="Normal1"/>
        <w:jc w:val="center"/>
        <w:rPr>
          <w:rFonts w:ascii="Arial Rounded" w:eastAsia="Arial Rounded" w:hAnsi="Arial Rounded" w:cs="Arial Rounded"/>
          <w:b/>
          <w:sz w:val="32"/>
          <w:szCs w:val="32"/>
          <w:u w:val="single"/>
        </w:rPr>
      </w:pPr>
      <w:r>
        <w:rPr>
          <w:rFonts w:ascii="Arial Rounded" w:eastAsia="Arial Rounded" w:hAnsi="Arial Rounded" w:cs="Arial Rounded"/>
          <w:b/>
          <w:i/>
          <w:sz w:val="32"/>
          <w:szCs w:val="32"/>
          <w:u w:val="single"/>
        </w:rPr>
        <w:t>Tartu Linna</w:t>
      </w:r>
      <w:r w:rsidR="00385BDB">
        <w:rPr>
          <w:rFonts w:ascii="Arial Rounded" w:eastAsia="Arial Rounded" w:hAnsi="Arial Rounded" w:cs="Arial Rounded"/>
          <w:b/>
          <w:i/>
          <w:sz w:val="32"/>
          <w:szCs w:val="32"/>
          <w:u w:val="single"/>
        </w:rPr>
        <w:t xml:space="preserve"> Meistrivõistlused</w:t>
      </w:r>
    </w:p>
    <w:p w:rsidR="000B3DDD" w:rsidRDefault="00385BDB">
      <w:pPr>
        <w:pStyle w:val="Normal1"/>
        <w:jc w:val="center"/>
        <w:rPr>
          <w:rFonts w:ascii="Arial Rounded" w:eastAsia="Arial Rounded" w:hAnsi="Arial Rounded" w:cs="Arial Rounded"/>
          <w:b/>
          <w:sz w:val="32"/>
          <w:szCs w:val="32"/>
          <w:u w:val="single"/>
        </w:rPr>
      </w:pPr>
      <w:r>
        <w:rPr>
          <w:rFonts w:ascii="Arial Rounded" w:eastAsia="Arial Rounded" w:hAnsi="Arial Rounded" w:cs="Arial Rounded"/>
          <w:b/>
          <w:i/>
          <w:sz w:val="32"/>
          <w:szCs w:val="32"/>
          <w:u w:val="single"/>
        </w:rPr>
        <w:t xml:space="preserve"> BMX Krossis  2020</w:t>
      </w:r>
    </w:p>
    <w:p w:rsidR="000B3DDD" w:rsidRPr="000840E3" w:rsidRDefault="000840E3" w:rsidP="000840E3">
      <w:pPr>
        <w:pStyle w:val="Normal1"/>
        <w:rPr>
          <w:b/>
          <w:i/>
        </w:rPr>
      </w:pPr>
      <w:r w:rsidRPr="000840E3">
        <w:rPr>
          <w:b/>
          <w:i/>
        </w:rPr>
        <w:t xml:space="preserve">                                              </w:t>
      </w:r>
    </w:p>
    <w:p w:rsidR="000B3DDD" w:rsidRDefault="000E5B4A" w:rsidP="000E5B4A">
      <w:pPr>
        <w:pStyle w:val="Normal1"/>
        <w:ind w:left="4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FF0000"/>
          <w:sz w:val="32"/>
          <w:szCs w:val="32"/>
        </w:rPr>
        <w:t xml:space="preserve">                                        </w:t>
      </w:r>
      <w:r w:rsidR="006D0296">
        <w:rPr>
          <w:rFonts w:ascii="Arial" w:eastAsia="Arial" w:hAnsi="Arial" w:cs="Arial"/>
          <w:i/>
          <w:sz w:val="32"/>
          <w:szCs w:val="32"/>
        </w:rPr>
        <w:t>2</w:t>
      </w:r>
      <w:r w:rsidRPr="000E5B4A">
        <w:rPr>
          <w:rFonts w:ascii="Arial" w:eastAsia="Arial" w:hAnsi="Arial" w:cs="Arial"/>
          <w:i/>
          <w:sz w:val="32"/>
          <w:szCs w:val="32"/>
        </w:rPr>
        <w:t>.</w:t>
      </w:r>
      <w:r>
        <w:rPr>
          <w:rFonts w:ascii="Arial" w:eastAsia="Arial" w:hAnsi="Arial" w:cs="Arial"/>
          <w:i/>
          <w:sz w:val="32"/>
          <w:szCs w:val="32"/>
        </w:rPr>
        <w:t>k</w:t>
      </w:r>
      <w:r w:rsidR="00385BDB">
        <w:rPr>
          <w:rFonts w:ascii="Arial" w:eastAsia="Arial" w:hAnsi="Arial" w:cs="Arial"/>
          <w:i/>
          <w:sz w:val="32"/>
          <w:szCs w:val="32"/>
        </w:rPr>
        <w:t>ategooria</w:t>
      </w:r>
    </w:p>
    <w:p w:rsidR="000B3DDD" w:rsidRDefault="000B3DDD">
      <w:pPr>
        <w:pStyle w:val="Normal1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:rsidR="000B3DDD" w:rsidRDefault="00385BDB">
      <w:pPr>
        <w:pStyle w:val="Normal1"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</w:rPr>
        <w:t>Eesmärk:</w:t>
      </w:r>
    </w:p>
    <w:p w:rsidR="000B3DDD" w:rsidRDefault="000B3DDD">
      <w:pPr>
        <w:pStyle w:val="Normal1"/>
        <w:ind w:left="420"/>
        <w:jc w:val="both"/>
        <w:rPr>
          <w:rFonts w:ascii="Arial" w:eastAsia="Arial" w:hAnsi="Arial" w:cs="Arial"/>
          <w:b/>
        </w:rPr>
      </w:pPr>
    </w:p>
    <w:p w:rsidR="000B3DDD" w:rsidRDefault="006D02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Välja selgitada Tartu linna </w:t>
      </w:r>
      <w:r w:rsidR="00385BDB">
        <w:rPr>
          <w:rFonts w:ascii="Arial" w:eastAsia="Arial" w:hAnsi="Arial" w:cs="Arial"/>
        </w:rPr>
        <w:t xml:space="preserve">meistrid </w:t>
      </w:r>
      <w:r>
        <w:rPr>
          <w:rFonts w:ascii="Arial" w:eastAsia="Arial" w:hAnsi="Arial" w:cs="Arial"/>
        </w:rPr>
        <w:t xml:space="preserve"> ja medalivõitjad Tartu Linna M</w:t>
      </w:r>
      <w:r w:rsidR="00385BDB">
        <w:rPr>
          <w:rFonts w:ascii="Arial" w:eastAsia="Arial" w:hAnsi="Arial" w:cs="Arial"/>
        </w:rPr>
        <w:t>eistrivõistlustel</w:t>
      </w:r>
      <w:r w:rsidR="00385BDB">
        <w:rPr>
          <w:rFonts w:ascii="Arial" w:eastAsia="Arial" w:hAnsi="Arial" w:cs="Arial"/>
          <w:color w:val="FF0000"/>
        </w:rPr>
        <w:t xml:space="preserve"> </w:t>
      </w:r>
      <w:r w:rsidR="00385BDB">
        <w:rPr>
          <w:rFonts w:ascii="Arial" w:eastAsia="Arial" w:hAnsi="Arial" w:cs="Arial"/>
        </w:rPr>
        <w:t>2020 a. BMX krossi distsipliinis.</w:t>
      </w:r>
    </w:p>
    <w:p w:rsidR="000B3DDD" w:rsidRDefault="000B3DDD">
      <w:pPr>
        <w:pStyle w:val="Normal1"/>
        <w:ind w:left="60"/>
        <w:jc w:val="both"/>
        <w:rPr>
          <w:rFonts w:ascii="Arial" w:eastAsia="Arial" w:hAnsi="Arial" w:cs="Arial"/>
        </w:rPr>
      </w:pPr>
    </w:p>
    <w:p w:rsidR="000B3DDD" w:rsidRDefault="00385BDB">
      <w:pPr>
        <w:pStyle w:val="Normal1"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</w:rPr>
        <w:t xml:space="preserve">Võistluste korraldajad: 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B3DDD" w:rsidRDefault="00385BDB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Võist</w:t>
      </w:r>
      <w:r w:rsidR="00A61CCF">
        <w:rPr>
          <w:rFonts w:ascii="Arial" w:eastAsia="Arial" w:hAnsi="Arial" w:cs="Arial"/>
        </w:rPr>
        <w:t>luste korraldaja</w:t>
      </w:r>
      <w:r>
        <w:rPr>
          <w:rFonts w:ascii="Arial" w:eastAsia="Arial" w:hAnsi="Arial" w:cs="Arial"/>
        </w:rPr>
        <w:t xml:space="preserve"> on “Tartu SK Velo” ja </w:t>
      </w:r>
    </w:p>
    <w:p w:rsidR="006D0296" w:rsidRDefault="006D0296" w:rsidP="006D0296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 w:rsidR="00385BDB">
        <w:rPr>
          <w:rFonts w:ascii="Arial" w:eastAsia="Arial" w:hAnsi="Arial" w:cs="Arial"/>
        </w:rPr>
        <w:t>õi</w:t>
      </w:r>
      <w:r>
        <w:rPr>
          <w:rFonts w:ascii="Arial" w:eastAsia="Arial" w:hAnsi="Arial" w:cs="Arial"/>
        </w:rPr>
        <w:t>stluste direktor</w:t>
      </w:r>
      <w:r w:rsidR="00385BDB">
        <w:rPr>
          <w:rFonts w:ascii="Arial" w:eastAsia="Arial" w:hAnsi="Arial" w:cs="Arial"/>
        </w:rPr>
        <w:t xml:space="preserve"> on Jaan Veeranna</w:t>
      </w:r>
      <w:r>
        <w:rPr>
          <w:rFonts w:ascii="Arial" w:eastAsia="Arial" w:hAnsi="Arial" w:cs="Arial"/>
        </w:rPr>
        <w:t>.</w:t>
      </w:r>
      <w:r w:rsidR="00385BDB">
        <w:rPr>
          <w:rFonts w:ascii="Arial" w:eastAsia="Arial" w:hAnsi="Arial" w:cs="Arial"/>
        </w:rPr>
        <w:t xml:space="preserve"> </w:t>
      </w:r>
    </w:p>
    <w:p w:rsidR="006D0296" w:rsidRDefault="006D0296" w:rsidP="006D0296">
      <w:pPr>
        <w:pStyle w:val="Normal1"/>
        <w:jc w:val="both"/>
        <w:rPr>
          <w:rFonts w:ascii="Arial" w:eastAsia="Arial" w:hAnsi="Arial" w:cs="Arial"/>
        </w:rPr>
      </w:pPr>
    </w:p>
    <w:p w:rsidR="000B3DDD" w:rsidRDefault="00385BDB" w:rsidP="006D0296">
      <w:pPr>
        <w:pStyle w:val="Normal1"/>
        <w:jc w:val="both"/>
      </w:pPr>
      <w:r>
        <w:rPr>
          <w:rFonts w:ascii="Arial" w:eastAsia="Arial" w:hAnsi="Arial" w:cs="Arial"/>
          <w:b/>
        </w:rPr>
        <w:t>Võistluste aeg ja koht :</w:t>
      </w:r>
    </w:p>
    <w:p w:rsidR="000B3DDD" w:rsidRDefault="000B3DDD">
      <w:pPr>
        <w:pStyle w:val="Normal1"/>
        <w:ind w:left="420"/>
        <w:jc w:val="both"/>
        <w:rPr>
          <w:rFonts w:ascii="Arial" w:eastAsia="Arial" w:hAnsi="Arial" w:cs="Arial"/>
        </w:rPr>
      </w:pPr>
    </w:p>
    <w:p w:rsidR="006D0296" w:rsidRDefault="006D0296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Tartu Linna</w:t>
      </w:r>
      <w:r w:rsidR="00385BDB">
        <w:rPr>
          <w:rFonts w:ascii="Arial" w:eastAsia="Arial" w:hAnsi="Arial" w:cs="Arial"/>
          <w:sz w:val="22"/>
          <w:szCs w:val="22"/>
        </w:rPr>
        <w:t xml:space="preserve"> Meistrivõistlused </w:t>
      </w:r>
      <w:r>
        <w:rPr>
          <w:rFonts w:ascii="Arial" w:eastAsia="Arial" w:hAnsi="Arial" w:cs="Arial"/>
          <w:sz w:val="22"/>
          <w:szCs w:val="22"/>
        </w:rPr>
        <w:t>BMX krossis k</w:t>
      </w:r>
      <w:r w:rsidR="00404F4B">
        <w:rPr>
          <w:rFonts w:ascii="Arial" w:eastAsia="Arial" w:hAnsi="Arial" w:cs="Arial"/>
          <w:sz w:val="22"/>
          <w:szCs w:val="22"/>
        </w:rPr>
        <w:t>orr</w:t>
      </w:r>
      <w:r w:rsidR="00106F70">
        <w:rPr>
          <w:rFonts w:ascii="Arial" w:eastAsia="Arial" w:hAnsi="Arial" w:cs="Arial"/>
          <w:sz w:val="22"/>
          <w:szCs w:val="22"/>
        </w:rPr>
        <w:t>aldatakse  üheetapilisena: 05.07</w:t>
      </w:r>
      <w:r w:rsidR="00404F4B">
        <w:rPr>
          <w:rFonts w:ascii="Arial" w:eastAsia="Arial" w:hAnsi="Arial" w:cs="Arial"/>
          <w:sz w:val="22"/>
          <w:szCs w:val="22"/>
        </w:rPr>
        <w:t>.</w:t>
      </w:r>
      <w:r w:rsidR="00385BDB">
        <w:rPr>
          <w:rFonts w:ascii="Arial" w:eastAsia="Arial" w:hAnsi="Arial" w:cs="Arial"/>
          <w:sz w:val="22"/>
          <w:szCs w:val="22"/>
        </w:rPr>
        <w:t xml:space="preserve"> Tartus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0B3DDD" w:rsidRDefault="006D0296">
      <w:pPr>
        <w:pStyle w:val="Normal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Võistlused algavad  kell 12.0</w:t>
      </w:r>
      <w:r w:rsidR="00385BDB">
        <w:rPr>
          <w:rFonts w:ascii="Arial" w:eastAsia="Arial" w:hAnsi="Arial" w:cs="Arial"/>
          <w:color w:val="000000"/>
          <w:sz w:val="22"/>
          <w:szCs w:val="22"/>
        </w:rPr>
        <w:t>0.</w:t>
      </w:r>
    </w:p>
    <w:p w:rsidR="000B3DDD" w:rsidRDefault="000B3DDD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>
      <w:pPr>
        <w:pStyle w:val="Normal1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Osavõtjad: </w:t>
      </w:r>
    </w:p>
    <w:p w:rsidR="000B3DDD" w:rsidRDefault="00385BDB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B3DDD" w:rsidRDefault="006D0296" w:rsidP="006D0296">
      <w:pPr>
        <w:pStyle w:val="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Võistlusklasse on 16</w:t>
      </w:r>
      <w:r w:rsidR="00385BDB">
        <w:rPr>
          <w:rFonts w:ascii="Arial" w:eastAsia="Arial" w:hAnsi="Arial" w:cs="Arial"/>
          <w:color w:val="000000"/>
          <w:sz w:val="22"/>
          <w:szCs w:val="22"/>
          <w:u w:val="single"/>
        </w:rPr>
        <w:t>:</w:t>
      </w:r>
      <w:r w:rsidR="00385BDB">
        <w:rPr>
          <w:rFonts w:ascii="Arial" w:eastAsia="Arial" w:hAnsi="Arial" w:cs="Arial"/>
          <w:color w:val="000000"/>
          <w:sz w:val="22"/>
          <w:szCs w:val="22"/>
        </w:rPr>
        <w:br/>
      </w:r>
    </w:p>
    <w:p w:rsidR="006D0296" w:rsidRDefault="006D0296" w:rsidP="006D02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HARRASTAJATASE (11):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Poisid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 xml:space="preserve"> B 6 ja nooremad; B 7–8; B 9–10; B 11–12; B 13–14; B 15–16,</w:t>
      </w:r>
    </w:p>
    <w:p w:rsidR="006D0296" w:rsidRDefault="006D0296" w:rsidP="006D02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Tüdrukud - </w:t>
      </w:r>
      <w:r>
        <w:rPr>
          <w:rFonts w:ascii="Arial" w:hAnsi="Arial" w:cs="Arial"/>
          <w:color w:val="000000"/>
          <w:sz w:val="22"/>
          <w:szCs w:val="22"/>
        </w:rPr>
        <w:t xml:space="preserve"> G 8 ja nooremad; G 9–10; G 11–12; G 13–14; G 15–16</w:t>
      </w:r>
    </w:p>
    <w:p w:rsidR="006D0296" w:rsidRDefault="006D0296" w:rsidP="006D0296">
      <w:pPr>
        <w:rPr>
          <w:rFonts w:ascii="Arial" w:hAnsi="Arial" w:cs="Arial"/>
          <w:color w:val="000000"/>
          <w:sz w:val="22"/>
          <w:szCs w:val="22"/>
        </w:rPr>
      </w:pPr>
    </w:p>
    <w:p w:rsidR="006D0296" w:rsidRDefault="006D0296" w:rsidP="006D0296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MEISTRITASE (4):</w:t>
      </w:r>
    </w:p>
    <w:p w:rsidR="006D0296" w:rsidRDefault="006D0296" w:rsidP="006D02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JM /JW</w:t>
      </w:r>
      <w:r>
        <w:rPr>
          <w:rFonts w:ascii="Arial" w:hAnsi="Arial" w:cs="Arial"/>
          <w:color w:val="000000"/>
          <w:sz w:val="22"/>
          <w:szCs w:val="22"/>
        </w:rPr>
        <w:t xml:space="preserve"> 17–18;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EM/EW</w:t>
      </w:r>
      <w:r>
        <w:rPr>
          <w:rFonts w:ascii="Arial" w:hAnsi="Arial" w:cs="Arial"/>
          <w:color w:val="000000"/>
          <w:sz w:val="22"/>
          <w:szCs w:val="22"/>
        </w:rPr>
        <w:t xml:space="preserve"> 19 + ;</w:t>
      </w:r>
    </w:p>
    <w:p w:rsidR="006D0296" w:rsidRDefault="006D0296" w:rsidP="006D0296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6D0296" w:rsidRDefault="006D0296" w:rsidP="006D0296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CRUISERID )1)</w:t>
      </w:r>
    </w:p>
    <w:p w:rsidR="006D0296" w:rsidRPr="006D0296" w:rsidRDefault="006D0296" w:rsidP="006D02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 aastased ja vanemad (24”)</w:t>
      </w:r>
    </w:p>
    <w:p w:rsidR="000B3DDD" w:rsidRDefault="000B3DDD">
      <w:pPr>
        <w:pStyle w:val="Normal1"/>
        <w:rPr>
          <w:rFonts w:ascii="Arial" w:eastAsia="Arial" w:hAnsi="Arial" w:cs="Arial"/>
          <w:color w:val="000000"/>
          <w:sz w:val="22"/>
          <w:szCs w:val="22"/>
        </w:rPr>
      </w:pPr>
    </w:p>
    <w:p w:rsidR="000B3DDD" w:rsidRDefault="00385BDB">
      <w:pPr>
        <w:pStyle w:val="Normal1"/>
        <w:rPr>
          <w:rFonts w:ascii="Arial" w:eastAsia="Arial" w:hAnsi="Arial" w:cs="Arial"/>
          <w:color w:val="8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Stardimaks kõikidele võistlusklassidele on </w:t>
      </w:r>
      <w:r>
        <w:rPr>
          <w:rFonts w:ascii="Arial" w:eastAsia="Arial" w:hAnsi="Arial" w:cs="Arial"/>
          <w:b/>
          <w:color w:val="000000"/>
          <w:sz w:val="22"/>
          <w:szCs w:val="22"/>
        </w:rPr>
        <w:t>10 EUR-i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0000"/>
          <w:sz w:val="22"/>
          <w:szCs w:val="22"/>
        </w:rPr>
        <w:br/>
      </w:r>
    </w:p>
    <w:p w:rsidR="000B3DDD" w:rsidRDefault="009E1E38">
      <w:pPr>
        <w:pStyle w:val="Normal1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Tartu Linna</w:t>
      </w:r>
      <w:r w:rsidR="00385BDB">
        <w:rPr>
          <w:rFonts w:ascii="Arial" w:eastAsia="Arial" w:hAnsi="Arial" w:cs="Arial"/>
          <w:sz w:val="22"/>
          <w:szCs w:val="22"/>
        </w:rPr>
        <w:t xml:space="preserve"> Meistrivõistlused BMX krossis on avatud kõigi maade sportlastele. </w:t>
      </w:r>
    </w:p>
    <w:p w:rsidR="000B3DDD" w:rsidRDefault="000B3DDD">
      <w:pPr>
        <w:pStyle w:val="Normal1"/>
        <w:tabs>
          <w:tab w:val="left" w:pos="0"/>
        </w:tabs>
        <w:ind w:left="60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>
      <w:pPr>
        <w:pStyle w:val="Normal1"/>
        <w:tabs>
          <w:tab w:val="left" w:pos="0"/>
        </w:tabs>
        <w:ind w:left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Kõik võistlejad peavad omama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9C1CE4" w:rsidRPr="009C1CE4">
        <w:rPr>
          <w:rFonts w:ascii="Arial" w:eastAsia="Arial" w:hAnsi="Arial" w:cs="Arial"/>
          <w:sz w:val="22"/>
          <w:szCs w:val="22"/>
        </w:rPr>
        <w:t>oma riigi alaliidu</w:t>
      </w:r>
      <w:r w:rsidR="009C1CE4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0E5B4A">
        <w:rPr>
          <w:rFonts w:ascii="Arial" w:eastAsia="Arial" w:hAnsi="Arial" w:cs="Arial"/>
          <w:sz w:val="22"/>
          <w:szCs w:val="22"/>
        </w:rPr>
        <w:t>vastava</w:t>
      </w:r>
      <w:r>
        <w:rPr>
          <w:rFonts w:ascii="Arial" w:eastAsia="Arial" w:hAnsi="Arial" w:cs="Arial"/>
          <w:sz w:val="22"/>
          <w:szCs w:val="22"/>
        </w:rPr>
        <w:t xml:space="preserve"> vanuseklassi  litsentsi.  </w:t>
      </w:r>
    </w:p>
    <w:p w:rsidR="000B3DDD" w:rsidRDefault="000B3DDD">
      <w:pPr>
        <w:pStyle w:val="Normal1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>
      <w:pPr>
        <w:pStyle w:val="Normal1"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sz w:val="22"/>
          <w:szCs w:val="22"/>
        </w:rPr>
        <w:t>Registreerimine:</w:t>
      </w:r>
    </w:p>
    <w:p w:rsidR="000B3DDD" w:rsidRDefault="000B3DDD">
      <w:pPr>
        <w:pStyle w:val="Normal1"/>
        <w:ind w:left="420"/>
        <w:jc w:val="both"/>
        <w:rPr>
          <w:rFonts w:ascii="Arial" w:eastAsia="Arial" w:hAnsi="Arial" w:cs="Arial"/>
          <w:b/>
          <w:sz w:val="22"/>
          <w:szCs w:val="22"/>
        </w:rPr>
      </w:pPr>
    </w:p>
    <w:p w:rsidR="000B3DDD" w:rsidRPr="009D043A" w:rsidRDefault="00A61CCF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Eelregistreerimine võistlus</w:t>
      </w:r>
      <w:r w:rsidR="00385BDB">
        <w:rPr>
          <w:rFonts w:ascii="Arial" w:eastAsia="Arial" w:hAnsi="Arial" w:cs="Arial"/>
        </w:rPr>
        <w:t xml:space="preserve">ele toimub </w:t>
      </w:r>
      <w:r w:rsidR="00385BDB">
        <w:rPr>
          <w:rFonts w:ascii="Arial" w:eastAsia="Arial" w:hAnsi="Arial" w:cs="Arial"/>
          <w:sz w:val="22"/>
          <w:szCs w:val="22"/>
        </w:rPr>
        <w:t xml:space="preserve">aadressil: </w:t>
      </w:r>
      <w:hyperlink r:id="rId7">
        <w:r w:rsidR="00385BDB">
          <w:rPr>
            <w:rFonts w:ascii="Arial" w:eastAsia="Arial" w:hAnsi="Arial" w:cs="Arial"/>
            <w:b/>
            <w:sz w:val="22"/>
            <w:szCs w:val="22"/>
            <w:u w:val="single"/>
          </w:rPr>
          <w:t>taive.seire@gmail.com</w:t>
        </w:r>
      </w:hyperlink>
      <w:r w:rsidR="00385BDB">
        <w:rPr>
          <w:rFonts w:ascii="Arial" w:eastAsia="Arial" w:hAnsi="Arial" w:cs="Arial"/>
          <w:b/>
          <w:sz w:val="22"/>
          <w:szCs w:val="22"/>
        </w:rPr>
        <w:t xml:space="preserve"> </w:t>
      </w:r>
      <w:r w:rsidR="009D043A" w:rsidRPr="009D043A">
        <w:rPr>
          <w:rFonts w:ascii="Arial" w:eastAsia="Arial" w:hAnsi="Arial" w:cs="Arial"/>
          <w:sz w:val="22"/>
          <w:szCs w:val="22"/>
        </w:rPr>
        <w:t>ja lõpeb</w:t>
      </w:r>
      <w:r w:rsidR="00106F70">
        <w:rPr>
          <w:rFonts w:ascii="Arial" w:eastAsia="Arial" w:hAnsi="Arial" w:cs="Arial"/>
          <w:sz w:val="22"/>
          <w:szCs w:val="22"/>
        </w:rPr>
        <w:t xml:space="preserve"> 01.07</w:t>
      </w:r>
      <w:r w:rsidR="00404F4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D043A" w:rsidRPr="009D043A">
        <w:rPr>
          <w:rFonts w:ascii="Arial" w:eastAsia="Arial" w:hAnsi="Arial" w:cs="Arial"/>
          <w:sz w:val="22"/>
          <w:szCs w:val="22"/>
        </w:rPr>
        <w:t>kell 23.59.</w:t>
      </w:r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Võistlejate kinnitamine, litsentside kontroll ja stardimaksude tasumine toimub võistluspäeval v</w:t>
      </w:r>
      <w:r w:rsidR="009E1E38">
        <w:rPr>
          <w:rFonts w:ascii="Arial" w:eastAsia="Arial" w:hAnsi="Arial" w:cs="Arial"/>
          <w:sz w:val="22"/>
          <w:szCs w:val="22"/>
        </w:rPr>
        <w:t>õistluskeskuses, kell 9.30 - 10</w:t>
      </w:r>
      <w:r>
        <w:rPr>
          <w:rFonts w:ascii="Arial" w:eastAsia="Arial" w:hAnsi="Arial" w:cs="Arial"/>
          <w:sz w:val="22"/>
          <w:szCs w:val="22"/>
        </w:rPr>
        <w:t>.00.</w:t>
      </w:r>
    </w:p>
    <w:p w:rsidR="000B3DDD" w:rsidRDefault="000B3DDD">
      <w:pPr>
        <w:pStyle w:val="Normal1"/>
        <w:jc w:val="both"/>
        <w:rPr>
          <w:rFonts w:ascii="Arial" w:eastAsia="Arial" w:hAnsi="Arial" w:cs="Arial"/>
          <w:b/>
        </w:rPr>
      </w:pPr>
    </w:p>
    <w:p w:rsidR="000B3DDD" w:rsidRDefault="00385BDB">
      <w:pPr>
        <w:pStyle w:val="Normal1"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  <w:sz w:val="22"/>
          <w:szCs w:val="22"/>
        </w:rPr>
        <w:t>Võistluskeskus:</w:t>
      </w:r>
    </w:p>
    <w:p w:rsidR="000B3DDD" w:rsidRDefault="000B3DDD">
      <w:pPr>
        <w:pStyle w:val="Normal1"/>
        <w:ind w:left="420"/>
        <w:jc w:val="both"/>
        <w:rPr>
          <w:rFonts w:ascii="Arial" w:eastAsia="Arial" w:hAnsi="Arial" w:cs="Arial"/>
          <w:b/>
          <w:sz w:val="22"/>
          <w:szCs w:val="22"/>
        </w:rPr>
      </w:pPr>
    </w:p>
    <w:p w:rsidR="000B3DDD" w:rsidRPr="009E1E38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Võistluskeskus </w:t>
      </w:r>
      <w:r>
        <w:rPr>
          <w:rFonts w:ascii="Arial" w:eastAsia="Arial" w:hAnsi="Arial" w:cs="Arial"/>
          <w:sz w:val="22"/>
          <w:szCs w:val="22"/>
        </w:rPr>
        <w:t>asub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BMX krossiraja ääres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Tähtvere Puhkepargis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F3C23" w:rsidRPr="000F3C23" w:rsidRDefault="000F3C23" w:rsidP="000F3C23">
      <w:pPr>
        <w:pStyle w:val="Normal1"/>
        <w:ind w:left="420"/>
        <w:jc w:val="both"/>
        <w:rPr>
          <w:sz w:val="22"/>
          <w:szCs w:val="22"/>
        </w:rPr>
      </w:pPr>
    </w:p>
    <w:p w:rsidR="000F3C23" w:rsidRPr="000F3C23" w:rsidRDefault="000F3C23" w:rsidP="000F3C23">
      <w:pPr>
        <w:pStyle w:val="Normal1"/>
        <w:ind w:left="420"/>
        <w:jc w:val="both"/>
        <w:rPr>
          <w:sz w:val="22"/>
          <w:szCs w:val="22"/>
        </w:rPr>
      </w:pPr>
    </w:p>
    <w:p w:rsidR="000F3C23" w:rsidRPr="000F3C23" w:rsidRDefault="000F3C23" w:rsidP="000F3C23">
      <w:pPr>
        <w:pStyle w:val="Normal1"/>
        <w:ind w:left="60"/>
        <w:jc w:val="both"/>
        <w:rPr>
          <w:sz w:val="22"/>
          <w:szCs w:val="22"/>
        </w:rPr>
      </w:pPr>
    </w:p>
    <w:p w:rsidR="000B3DDD" w:rsidRDefault="00385BDB">
      <w:pPr>
        <w:pStyle w:val="Normal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</w:rPr>
        <w:lastRenderedPageBreak/>
        <w:t xml:space="preserve">Võistluste ajakava: </w:t>
      </w:r>
    </w:p>
    <w:tbl>
      <w:tblPr>
        <w:tblStyle w:val="a"/>
        <w:tblW w:w="10138" w:type="dxa"/>
        <w:tblLayout w:type="fixed"/>
        <w:tblLook w:val="0000"/>
      </w:tblPr>
      <w:tblGrid>
        <w:gridCol w:w="2510"/>
        <w:gridCol w:w="1626"/>
        <w:gridCol w:w="2510"/>
        <w:gridCol w:w="982"/>
        <w:gridCol w:w="2510"/>
      </w:tblGrid>
      <w:tr w:rsidR="0035592C" w:rsidTr="0035592C">
        <w:trPr>
          <w:gridAfter w:val="1"/>
          <w:wAfter w:w="2510" w:type="dxa"/>
        </w:trPr>
        <w:tc>
          <w:tcPr>
            <w:tcW w:w="4136" w:type="dxa"/>
            <w:gridSpan w:val="2"/>
          </w:tcPr>
          <w:p w:rsidR="0035592C" w:rsidRDefault="0035592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:rsidR="0035592C" w:rsidRDefault="0035592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3DDD" w:rsidTr="0035592C">
        <w:tc>
          <w:tcPr>
            <w:tcW w:w="2510" w:type="dxa"/>
            <w:tcBorders>
              <w:bottom w:val="single" w:sz="4" w:space="0" w:color="auto"/>
            </w:tcBorders>
          </w:tcPr>
          <w:p w:rsidR="000B3DDD" w:rsidRDefault="000B3DDD" w:rsidP="009E1E38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0B3DDD" w:rsidRDefault="000B3DDD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</w:tcPr>
          <w:p w:rsidR="000B3DDD" w:rsidRDefault="000B3DDD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92C" w:rsidTr="0035592C">
        <w:tblPrEx>
          <w:tblLook w:val="04A0"/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Treeningu aeg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Võistlusklass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Treeningu liik</w:t>
            </w:r>
          </w:p>
        </w:tc>
      </w:tr>
      <w:tr w:rsidR="0035592C" w:rsidTr="0035592C">
        <w:tblPrEx>
          <w:tblLook w:val="04A0"/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10:40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G-8;G9-10;G11-12;</w:t>
            </w:r>
          </w:p>
          <w:p w:rsidR="0035592C" w:rsidRDefault="0035592C" w:rsidP="005C3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B-6;B7-8;B9-10;B11-12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minutit - vabatreening</w:t>
            </w:r>
          </w:p>
          <w:p w:rsidR="0035592C" w:rsidRDefault="0035592C" w:rsidP="005C3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minutit - treening väravatega</w:t>
            </w:r>
          </w:p>
        </w:tc>
      </w:tr>
      <w:tr w:rsidR="0035592C" w:rsidTr="0035592C">
        <w:tblPrEx>
          <w:tblLook w:val="04A0"/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10:40 -11:20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G13-14;G15-16;</w:t>
            </w:r>
          </w:p>
          <w:p w:rsidR="0035592C" w:rsidRDefault="0035592C" w:rsidP="005C3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B13-14;B15-16;Cr17+;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minutit - vabatreening,</w:t>
            </w:r>
          </w:p>
          <w:p w:rsidR="0035592C" w:rsidRDefault="0035592C" w:rsidP="005C3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minutit - treening väravatega</w:t>
            </w:r>
          </w:p>
        </w:tc>
      </w:tr>
      <w:tr w:rsidR="0035592C" w:rsidTr="0035592C">
        <w:tblPrEx>
          <w:tblLook w:val="04A0"/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11:20 – 11:50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JW; JM; EM; EW;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minutit - treening väravatega</w:t>
            </w:r>
          </w:p>
        </w:tc>
      </w:tr>
      <w:tr w:rsidR="0035592C" w:rsidTr="0035592C">
        <w:tblPrEx>
          <w:tblLook w:val="04A0"/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11:50 – 12:00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 suletud võistkonna esindajate koosolekuks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2C" w:rsidRDefault="0035592C" w:rsidP="005C38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3DDD" w:rsidRDefault="000B3DDD">
      <w:pPr>
        <w:pStyle w:val="Normal1"/>
        <w:ind w:left="360"/>
        <w:jc w:val="both"/>
      </w:pPr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Stardikohad kõigis eelsõitudes määratakse arvutiprogrammi abil loosimise teel, 1/4 ja 1/2 finaalid eelsõitude tulemuste põhjal.</w:t>
      </w:r>
    </w:p>
    <w:p w:rsidR="000B3DDD" w:rsidRDefault="000B3DD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>
      <w:pPr>
        <w:pStyle w:val="Normal1"/>
        <w:numPr>
          <w:ilvl w:val="0"/>
          <w:numId w:val="1"/>
        </w:numPr>
        <w:jc w:val="both"/>
      </w:pPr>
      <w:r>
        <w:rPr>
          <w:rFonts w:ascii="Arial" w:eastAsia="Arial" w:hAnsi="Arial" w:cs="Arial"/>
          <w:b/>
        </w:rPr>
        <w:t xml:space="preserve"> Tulemuste arvestamine:</w:t>
      </w:r>
    </w:p>
    <w:p w:rsidR="000B3DDD" w:rsidRDefault="000B3DDD">
      <w:pPr>
        <w:pStyle w:val="Normal1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Võistlusklass avatakse juhul, kui ühes vanuseklassis on vähemalt 4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võistlejat (tüdrukutel 3).</w:t>
      </w:r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Kui võistlejaid vanuseklassis on vähem kui 4 (tüdrukutel 3), liidetakse see järgmise vanuseklassi samast soost võistlejate klassiga.</w:t>
      </w:r>
    </w:p>
    <w:p w:rsidR="000B3DDD" w:rsidRDefault="000B3DD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>
      <w:pPr>
        <w:pStyle w:val="Normal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Paremusjärjestus</w:t>
      </w:r>
      <w:r>
        <w:rPr>
          <w:rFonts w:ascii="Arial" w:eastAsia="Arial" w:hAnsi="Arial" w:cs="Arial"/>
          <w:sz w:val="22"/>
          <w:szCs w:val="22"/>
        </w:rPr>
        <w:t>: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Kõigis võistlusklassides selgitatakse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paremusjärjestus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finaalsõitude tulemuste põhjal. 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Ku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võistlusklassis on võistlejaid 8 või vähem, siis selgitatakse kohad kolme eelsõidu ja 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finaali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tulemuste põhjal. Sellisel juhul antakse eelsõitudes võistlejatele punkte järgnevalt: 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 koht – 1 p., 2. koht – 2 p., 3. koht – 3 p., 4. koht – 4 p., 5. koht – 5 p., 6. koht – 6 p.,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 koht – 7 p. ja 8. koht - 8 p. Võrdsete punktide korral on otsustavaks kõrgem koht finaalis.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Parem koht eelsõitudes annab võistlejale võimaluse valida </w:t>
      </w:r>
      <w:r>
        <w:rPr>
          <w:rFonts w:ascii="Arial" w:eastAsia="Arial" w:hAnsi="Arial" w:cs="Arial"/>
          <w:sz w:val="22"/>
          <w:szCs w:val="22"/>
        </w:rPr>
        <w:t>parim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stardikoht finaalsõidus. 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Kui vanuseklassis on rohkem kui 16 võistlejat, siis korraldatakse vastavalt võistlejate arvule 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1/4, 1/2 finaalid ja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A-finaalid (kohad 1-8) ning B-finaalid (kohad 9-16).</w:t>
      </w:r>
    </w:p>
    <w:p w:rsidR="00A61CCF" w:rsidRPr="00A61CCF" w:rsidRDefault="00A61CCF" w:rsidP="00A61CCF">
      <w:pPr>
        <w:pStyle w:val="Normal1"/>
        <w:ind w:left="420"/>
        <w:jc w:val="both"/>
      </w:pPr>
    </w:p>
    <w:p w:rsidR="000B3DDD" w:rsidRDefault="00385BDB" w:rsidP="00A61CCF">
      <w:pPr>
        <w:pStyle w:val="Normal1"/>
        <w:numPr>
          <w:ilvl w:val="0"/>
          <w:numId w:val="3"/>
        </w:numPr>
        <w:jc w:val="both"/>
      </w:pPr>
      <w:r w:rsidRPr="000F3C23">
        <w:rPr>
          <w:rFonts w:ascii="Arial" w:eastAsia="Arial" w:hAnsi="Arial" w:cs="Arial"/>
          <w:b/>
          <w:sz w:val="22"/>
          <w:szCs w:val="22"/>
        </w:rPr>
        <w:t>Autasustamine</w:t>
      </w:r>
      <w:r w:rsidRPr="000F3C23">
        <w:rPr>
          <w:rFonts w:ascii="Arial" w:eastAsia="Arial" w:hAnsi="Arial" w:cs="Arial"/>
          <w:b/>
        </w:rPr>
        <w:t>:</w:t>
      </w:r>
    </w:p>
    <w:p w:rsidR="000B3DDD" w:rsidRDefault="000B3DDD">
      <w:pPr>
        <w:pStyle w:val="Normal1"/>
        <w:ind w:left="420"/>
        <w:jc w:val="both"/>
        <w:rPr>
          <w:rFonts w:ascii="Arial" w:eastAsia="Arial" w:hAnsi="Arial" w:cs="Arial"/>
          <w:b/>
        </w:rPr>
      </w:pPr>
    </w:p>
    <w:p w:rsidR="000B3DDD" w:rsidRDefault="00A61CCF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Tartu Linna Meistrivõistlustel</w:t>
      </w:r>
      <w:r w:rsidR="00385BDB">
        <w:rPr>
          <w:rFonts w:ascii="Arial" w:eastAsia="Arial" w:hAnsi="Arial" w:cs="Arial"/>
          <w:sz w:val="22"/>
          <w:szCs w:val="22"/>
        </w:rPr>
        <w:t xml:space="preserve"> autasustatakse igas vanuseklassis 8 parimat võistlejat</w:t>
      </w:r>
      <w:r>
        <w:rPr>
          <w:rFonts w:ascii="Arial" w:eastAsia="Arial" w:hAnsi="Arial" w:cs="Arial"/>
          <w:sz w:val="22"/>
          <w:szCs w:val="22"/>
        </w:rPr>
        <w:t>: 1.- 3. koha saavutanud võistlejat karikaga ja 4.- 8. koha saavutanud võistlejat</w:t>
      </w:r>
      <w:r w:rsidR="00385BDB">
        <w:rPr>
          <w:rFonts w:ascii="Arial" w:eastAsia="Arial" w:hAnsi="Arial" w:cs="Arial"/>
          <w:sz w:val="22"/>
          <w:szCs w:val="22"/>
        </w:rPr>
        <w:t xml:space="preserve"> me</w:t>
      </w:r>
      <w:r>
        <w:rPr>
          <w:rFonts w:ascii="Arial" w:eastAsia="Arial" w:hAnsi="Arial" w:cs="Arial"/>
          <w:sz w:val="22"/>
          <w:szCs w:val="22"/>
        </w:rPr>
        <w:t>daliga.</w:t>
      </w:r>
      <w:r w:rsidR="00385BDB">
        <w:rPr>
          <w:rFonts w:ascii="Arial" w:eastAsia="Arial" w:hAnsi="Arial" w:cs="Arial"/>
          <w:sz w:val="22"/>
          <w:szCs w:val="22"/>
        </w:rPr>
        <w:t xml:space="preserve"> Ametlikust autasustamistseremooniast peavad osa võtma kõik auhinnakohtadele tulnud sportlased. Autasustamisele mitteilmunud sportlased</w:t>
      </w:r>
      <w:r w:rsidR="000C12DF">
        <w:rPr>
          <w:rFonts w:ascii="Arial" w:eastAsia="Arial" w:hAnsi="Arial" w:cs="Arial"/>
          <w:sz w:val="22"/>
          <w:szCs w:val="22"/>
        </w:rPr>
        <w:t xml:space="preserve"> kaotavad õiguse auhindadele ja neid </w:t>
      </w:r>
      <w:r w:rsidR="00385BDB">
        <w:rPr>
          <w:rFonts w:ascii="Arial" w:eastAsia="Arial" w:hAnsi="Arial" w:cs="Arial"/>
          <w:sz w:val="22"/>
          <w:szCs w:val="22"/>
        </w:rPr>
        <w:t xml:space="preserve">võidakse     karistada     rahatrahviga     vastavalt     UCI võistlusmäärustele. </w:t>
      </w:r>
    </w:p>
    <w:p w:rsidR="000B3DDD" w:rsidRDefault="000B3DD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0B3DD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0B3DD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 w:rsidP="00A61CCF">
      <w:pPr>
        <w:pStyle w:val="Normal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Varustus: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B3DDD" w:rsidRDefault="00385BD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Võistlustel on lubatud kasutada ainult UCI nõuetekohased (§ 9)</w:t>
      </w:r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BMX krossi rattaid. Ratastel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peavad olema UCI nõuetekohased esi- ja </w:t>
      </w:r>
      <w:r>
        <w:rPr>
          <w:rFonts w:ascii="Arial" w:eastAsia="Arial" w:hAnsi="Arial" w:cs="Arial"/>
          <w:sz w:val="22"/>
          <w:szCs w:val="22"/>
        </w:rPr>
        <w:t>külje numbrid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(§ 9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artikkel 6.1.072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. Võistleja varustuses on kohustuslikud: lõuakaitsega kiiver (fullface), pikkade sõrmedega kindad, pikad püksid ja pikkade varrukatega särk (pole lubatud kasutada teksaspükse, lühikesed püksid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lubatud kasutada ainult koos põlve ja </w:t>
      </w:r>
      <w:r>
        <w:rPr>
          <w:rFonts w:ascii="Arial" w:eastAsia="Arial" w:hAnsi="Arial" w:cs="Arial"/>
          <w:sz w:val="22"/>
          <w:szCs w:val="22"/>
        </w:rPr>
        <w:t>sääre kaitsmetega</w:t>
      </w:r>
      <w:r>
        <w:rPr>
          <w:rFonts w:ascii="Arial" w:eastAsia="Arial" w:hAnsi="Arial" w:cs="Arial"/>
          <w:color w:val="000000"/>
          <w:sz w:val="22"/>
          <w:szCs w:val="22"/>
        </w:rPr>
        <w:t>) Keelatud on kasutada elastik (lycra) materjalist sõiduriideid. Clip pedaalid on lubatud alates 13. eluaastast. Kõik osalejad peavad kandma enda spordiklubi särki.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B3DDD" w:rsidRDefault="00385BDB" w:rsidP="00A61C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Meditsiiniline abi: 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  <w:b/>
        </w:rPr>
      </w:pPr>
    </w:p>
    <w:p w:rsidR="000B3DDD" w:rsidRPr="00A61CCF" w:rsidRDefault="00385BD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Esmast meditsiinilist abi osutab võistluste meditsiinitöötaja, teistel on abi osutamine ilma      meditsiinitöötaja nõusolekuta keelatud. </w:t>
      </w:r>
      <w:r w:rsidRPr="00A61CCF">
        <w:rPr>
          <w:rFonts w:ascii="Arial" w:eastAsia="Arial" w:hAnsi="Arial" w:cs="Arial"/>
          <w:color w:val="000000"/>
          <w:sz w:val="22"/>
          <w:szCs w:val="22"/>
        </w:rPr>
        <w:t>Vajadusel kutsub peakohtunik võistleja esindaja kannatanu juurde, kui seda nõuab vastav olukord.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B3DDD" w:rsidRDefault="00385BDB" w:rsidP="00A61C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Karistused: 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B3DDD" w:rsidRDefault="00A61CC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BMX krossi Tartu Linna </w:t>
      </w:r>
      <w:r w:rsidR="00385BDB">
        <w:rPr>
          <w:rFonts w:ascii="Arial" w:eastAsia="Arial" w:hAnsi="Arial" w:cs="Arial"/>
          <w:color w:val="000000"/>
          <w:sz w:val="22"/>
          <w:szCs w:val="22"/>
        </w:rPr>
        <w:t xml:space="preserve"> Meistrivõistlustel kohaldatakse karistusi vastavalt UCI võistlusmäärustele. 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B3DDD" w:rsidRDefault="00385BDB" w:rsidP="00A61C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Antidoping: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  <w:b/>
          <w:sz w:val="22"/>
          <w:szCs w:val="22"/>
        </w:rPr>
      </w:pPr>
    </w:p>
    <w:p w:rsidR="000B3DDD" w:rsidRDefault="00A61CC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BMX krossi Tartu Linna</w:t>
      </w:r>
      <w:r w:rsidR="00385BDB">
        <w:rPr>
          <w:rFonts w:ascii="Arial" w:eastAsia="Arial" w:hAnsi="Arial" w:cs="Arial"/>
          <w:color w:val="000000"/>
          <w:sz w:val="22"/>
          <w:szCs w:val="22"/>
        </w:rPr>
        <w:t xml:space="preserve"> Meistrivõistlustel kehtivad UCI ja Eesti dopinguvastased reeglid ning SA-l Eesti Antidoping on õigus läbi viia dopingukontrolli kõikide osalejate seas. Täpsem info aadressil: </w:t>
      </w:r>
      <w:hyperlink r:id="rId9">
        <w:r w:rsidR="00385BDB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</w:t>
        </w:r>
      </w:hyperlink>
      <w:hyperlink r:id="rId10">
        <w:r w:rsidR="00385BDB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://www.antidoping.ee</w:t>
        </w:r>
      </w:hyperlink>
      <w:r w:rsidR="00385BDB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385BD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B3DDD" w:rsidRDefault="00385BDB" w:rsidP="00A61CC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Muu informatsioon:</w:t>
      </w:r>
    </w:p>
    <w:p w:rsidR="000B3DDD" w:rsidRDefault="000B3DDD">
      <w:pPr>
        <w:pStyle w:val="Normal1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  <w:b/>
          <w:sz w:val="22"/>
          <w:szCs w:val="22"/>
        </w:rPr>
      </w:pPr>
    </w:p>
    <w:p w:rsidR="000B3DDD" w:rsidRDefault="00385BD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Tulemused   avaldatakse   aadressil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www.ejl.ee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ja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www.veloklubi.ee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  </w:t>
      </w:r>
    </w:p>
    <w:p w:rsidR="000B3DDD" w:rsidRDefault="00385BD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Live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F3C23">
        <w:rPr>
          <w:rFonts w:ascii="Arial" w:eastAsia="Arial" w:hAnsi="Arial" w:cs="Arial"/>
          <w:color w:val="000000"/>
          <w:sz w:val="22"/>
          <w:szCs w:val="22"/>
        </w:rPr>
        <w:t>tulemused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on nähtavad  </w:t>
      </w:r>
      <w:hyperlink r:id="rId13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www.bmx.pani.ee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B3DDD" w:rsidRDefault="00385BD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Tartu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A61CCF">
        <w:rPr>
          <w:rFonts w:ascii="Arial" w:eastAsia="Arial" w:hAnsi="Arial" w:cs="Arial"/>
          <w:sz w:val="22"/>
          <w:szCs w:val="22"/>
        </w:rPr>
        <w:t>Linna Meistrivõistlustest</w:t>
      </w:r>
      <w:r w:rsidR="00A61CC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 võimalik vaadata otseülekannet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color w:val="000000"/>
          <w:sz w:val="22"/>
          <w:szCs w:val="22"/>
        </w:rPr>
        <w:t>Tartu Spordiklubi Velo</w:t>
      </w:r>
      <w:r>
        <w:rPr>
          <w:rFonts w:ascii="Arial" w:eastAsia="Arial" w:hAnsi="Arial" w:cs="Arial"/>
          <w:sz w:val="22"/>
          <w:szCs w:val="22"/>
        </w:rPr>
        <w:t>”</w:t>
      </w:r>
      <w:hyperlink r:id="rId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Facebooki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leheküljelt.</w:t>
      </w:r>
    </w:p>
    <w:p w:rsidR="000B3DDD" w:rsidRDefault="00385BDB">
      <w:pPr>
        <w:pStyle w:val="Normal1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</w:p>
    <w:p w:rsidR="000B3DDD" w:rsidRDefault="00385BDB" w:rsidP="00A61CCF">
      <w:pPr>
        <w:pStyle w:val="Normal1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Võistluste korraldus:</w:t>
      </w:r>
    </w:p>
    <w:p w:rsidR="000B3DDD" w:rsidRDefault="000B3DD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>
      <w:pPr>
        <w:pStyle w:val="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Võistlejate osavõtuga seotud kõik kulud kannavad klubid või osavõtjad ise.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Kõik ülaltoodud juhendis määratlemata küsimused lahendatakse organisaatorite ja</w:t>
      </w:r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kohtunike kogu poolt kohapeal,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lähtuvalt UCI ja EJL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hyperlink r:id="rId15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E</w:t>
        </w:r>
      </w:hyperlink>
      <w:hyperlink r:id="rId16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 xml:space="preserve">esti </w:t>
        </w:r>
      </w:hyperlink>
      <w:hyperlink r:id="rId17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J</w:t>
        </w:r>
      </w:hyperlink>
      <w:hyperlink r:id="rId18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algratturite Liit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määrustest.</w:t>
      </w:r>
      <w:r>
        <w:rPr>
          <w:rFonts w:ascii="Arial" w:eastAsia="Arial" w:hAnsi="Arial" w:cs="Arial"/>
          <w:sz w:val="22"/>
          <w:szCs w:val="22"/>
        </w:rPr>
        <w:t xml:space="preserve">        </w:t>
      </w:r>
    </w:p>
    <w:p w:rsidR="000B3DDD" w:rsidRDefault="000B3DDD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A61CCF" w:rsidRDefault="00A61CCF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A61CCF" w:rsidRDefault="00A61CCF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Võistluste direktor: </w:t>
      </w:r>
      <w:r>
        <w:rPr>
          <w:rFonts w:ascii="Arial" w:eastAsia="Arial" w:hAnsi="Arial" w:cs="Arial"/>
          <w:sz w:val="22"/>
          <w:szCs w:val="22"/>
        </w:rPr>
        <w:tab/>
        <w:t xml:space="preserve">Jaan Veeranna </w:t>
      </w:r>
      <w:r>
        <w:rPr>
          <w:rFonts w:ascii="Arial" w:eastAsia="Arial" w:hAnsi="Arial" w:cs="Arial"/>
          <w:sz w:val="22"/>
          <w:szCs w:val="22"/>
        </w:rPr>
        <w:tab/>
        <w:t>Tel.+3725012539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hyperlink r:id="rId1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jaanveeranna@hot.ee</w:t>
        </w:r>
      </w:hyperlink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Peakohtunik: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Kuldar Põder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Tel.+3725106030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hyperlink r:id="rId20" w:history="1">
        <w:r w:rsidR="008B127A" w:rsidRPr="00DC3FF7">
          <w:rPr>
            <w:rStyle w:val="Hyperlink"/>
            <w:rFonts w:ascii="Arial" w:eastAsia="Arial" w:hAnsi="Arial" w:cs="Arial"/>
            <w:sz w:val="22"/>
            <w:szCs w:val="22"/>
          </w:rPr>
          <w:t>kuldar.poder@gmail.com</w:t>
        </w:r>
      </w:hyperlink>
      <w:r w:rsidR="008B127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Peasekretär: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Taive Seire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Tel.+372</w:t>
      </w:r>
      <w:r w:rsidR="000E5B4A">
        <w:rPr>
          <w:rFonts w:ascii="Arial" w:eastAsia="Arial" w:hAnsi="Arial" w:cs="Arial"/>
          <w:sz w:val="22"/>
          <w:szCs w:val="22"/>
        </w:rPr>
        <w:t xml:space="preserve">58115680      </w:t>
      </w:r>
      <w:hyperlink r:id="rId21" w:history="1">
        <w:r w:rsidR="008B127A" w:rsidRPr="00DC3FF7">
          <w:rPr>
            <w:rStyle w:val="Hyperlink"/>
            <w:rFonts w:ascii="Arial" w:eastAsia="Arial" w:hAnsi="Arial" w:cs="Arial"/>
            <w:sz w:val="22"/>
            <w:szCs w:val="22"/>
          </w:rPr>
          <w:t>taive.seire@gmail.com</w:t>
        </w:r>
      </w:hyperlink>
      <w:r w:rsidR="008B127A">
        <w:rPr>
          <w:rFonts w:ascii="Arial" w:eastAsia="Arial" w:hAnsi="Arial" w:cs="Arial"/>
          <w:sz w:val="22"/>
          <w:szCs w:val="22"/>
        </w:rPr>
        <w:t xml:space="preserve"> </w:t>
      </w:r>
    </w:p>
    <w:p w:rsidR="000B3DDD" w:rsidRDefault="00385BDB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0B3DDD" w:rsidRDefault="000E5B4A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0B3DDD" w:rsidSect="000B3DDD">
      <w:headerReference w:type="default" r:id="rId22"/>
      <w:footerReference w:type="default" r:id="rId23"/>
      <w:pgSz w:w="11906" w:h="16838"/>
      <w:pgMar w:top="1079" w:right="926" w:bottom="899" w:left="1320" w:header="56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91" w:rsidRDefault="00816291" w:rsidP="000B3DDD">
      <w:r>
        <w:separator/>
      </w:r>
    </w:p>
  </w:endnote>
  <w:endnote w:type="continuationSeparator" w:id="0">
    <w:p w:rsidR="00816291" w:rsidRDefault="00816291" w:rsidP="000B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DD" w:rsidRDefault="00974263">
    <w:pPr>
      <w:pStyle w:val="Normal1"/>
      <w:jc w:val="right"/>
    </w:pPr>
    <w:r>
      <w:fldChar w:fldCharType="begin"/>
    </w:r>
    <w:r w:rsidR="00385BDB">
      <w:instrText>PAGE</w:instrText>
    </w:r>
    <w:r>
      <w:fldChar w:fldCharType="separate"/>
    </w:r>
    <w:r w:rsidR="00106F7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91" w:rsidRDefault="00816291" w:rsidP="000B3DDD">
      <w:r>
        <w:separator/>
      </w:r>
    </w:p>
  </w:footnote>
  <w:footnote w:type="continuationSeparator" w:id="0">
    <w:p w:rsidR="00816291" w:rsidRDefault="00816291" w:rsidP="000B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DD" w:rsidRDefault="000B3DD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B1F"/>
    <w:multiLevelType w:val="multilevel"/>
    <w:tmpl w:val="A8D22A2E"/>
    <w:lvl w:ilvl="0">
      <w:start w:val="1"/>
      <w:numFmt w:val="decimal"/>
      <w:lvlText w:val="%1."/>
      <w:lvlJc w:val="left"/>
      <w:pPr>
        <w:ind w:left="40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7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6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3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65" w:hanging="180"/>
      </w:pPr>
      <w:rPr>
        <w:vertAlign w:val="baseline"/>
      </w:rPr>
    </w:lvl>
  </w:abstractNum>
  <w:abstractNum w:abstractNumId="1">
    <w:nsid w:val="5A872DD3"/>
    <w:multiLevelType w:val="hybridMultilevel"/>
    <w:tmpl w:val="6EC610EA"/>
    <w:lvl w:ilvl="0" w:tplc="7220B7CA">
      <w:start w:val="9"/>
      <w:numFmt w:val="decimal"/>
      <w:lvlText w:val="%1."/>
      <w:lvlJc w:val="left"/>
      <w:pPr>
        <w:ind w:left="420" w:hanging="360"/>
      </w:pPr>
      <w:rPr>
        <w:rFonts w:ascii="Arial" w:eastAsia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2021D5"/>
    <w:multiLevelType w:val="multilevel"/>
    <w:tmpl w:val="B470E4C0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B3DDD"/>
    <w:rsid w:val="0004346B"/>
    <w:rsid w:val="000679A5"/>
    <w:rsid w:val="000840E3"/>
    <w:rsid w:val="000A3836"/>
    <w:rsid w:val="000B0AA6"/>
    <w:rsid w:val="000B3DDD"/>
    <w:rsid w:val="000B6FDE"/>
    <w:rsid w:val="000C12DF"/>
    <w:rsid w:val="000E5B4A"/>
    <w:rsid w:val="000F3C23"/>
    <w:rsid w:val="00106F70"/>
    <w:rsid w:val="001B397C"/>
    <w:rsid w:val="00227496"/>
    <w:rsid w:val="0035592C"/>
    <w:rsid w:val="00385BDB"/>
    <w:rsid w:val="00404F4B"/>
    <w:rsid w:val="00425B71"/>
    <w:rsid w:val="004F297B"/>
    <w:rsid w:val="004F5180"/>
    <w:rsid w:val="00575949"/>
    <w:rsid w:val="005B3737"/>
    <w:rsid w:val="00673E4B"/>
    <w:rsid w:val="006814AD"/>
    <w:rsid w:val="006D0296"/>
    <w:rsid w:val="00721CF6"/>
    <w:rsid w:val="008136BE"/>
    <w:rsid w:val="00816291"/>
    <w:rsid w:val="00853E5D"/>
    <w:rsid w:val="008B127A"/>
    <w:rsid w:val="00974263"/>
    <w:rsid w:val="009C1CE4"/>
    <w:rsid w:val="009D043A"/>
    <w:rsid w:val="009D1E98"/>
    <w:rsid w:val="009D35FE"/>
    <w:rsid w:val="009E1E38"/>
    <w:rsid w:val="00A104BF"/>
    <w:rsid w:val="00A61CCF"/>
    <w:rsid w:val="00AD7346"/>
    <w:rsid w:val="00B36111"/>
    <w:rsid w:val="00BA67D4"/>
    <w:rsid w:val="00BB05DE"/>
    <w:rsid w:val="00BB6147"/>
    <w:rsid w:val="00BD4A06"/>
    <w:rsid w:val="00D17AF5"/>
    <w:rsid w:val="00DA3550"/>
    <w:rsid w:val="00E3133F"/>
    <w:rsid w:val="00E438D7"/>
    <w:rsid w:val="00EF3C8A"/>
    <w:rsid w:val="00F05F87"/>
    <w:rsid w:val="00F20E81"/>
    <w:rsid w:val="00F564EE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37"/>
  </w:style>
  <w:style w:type="paragraph" w:styleId="Heading1">
    <w:name w:val="heading 1"/>
    <w:basedOn w:val="Normal1"/>
    <w:next w:val="Normal1"/>
    <w:rsid w:val="000B3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B3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B3D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B3DD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B3D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B3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3DDD"/>
  </w:style>
  <w:style w:type="paragraph" w:styleId="Title">
    <w:name w:val="Title"/>
    <w:basedOn w:val="Normal1"/>
    <w:next w:val="Normal1"/>
    <w:rsid w:val="000B3DD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B3D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3D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9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6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147"/>
  </w:style>
  <w:style w:type="paragraph" w:styleId="Footer">
    <w:name w:val="footer"/>
    <w:basedOn w:val="Normal"/>
    <w:link w:val="FooterChar"/>
    <w:uiPriority w:val="99"/>
    <w:semiHidden/>
    <w:unhideWhenUsed/>
    <w:rsid w:val="00BD4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na.ee/puhkepark/bmx/" TargetMode="External"/><Relationship Id="rId13" Type="http://schemas.openxmlformats.org/officeDocument/2006/relationships/hyperlink" Target="http://www.bmx.pani.ee" TargetMode="External"/><Relationship Id="rId18" Type="http://schemas.openxmlformats.org/officeDocument/2006/relationships/hyperlink" Target="https://www.ejl.e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ive.seire@gmail.com" TargetMode="External"/><Relationship Id="rId7" Type="http://schemas.openxmlformats.org/officeDocument/2006/relationships/hyperlink" Target="mailto:taive.seire@gmail.com" TargetMode="External"/><Relationship Id="rId12" Type="http://schemas.openxmlformats.org/officeDocument/2006/relationships/hyperlink" Target="http://www.veloklubi.ee" TargetMode="External"/><Relationship Id="rId17" Type="http://schemas.openxmlformats.org/officeDocument/2006/relationships/hyperlink" Target="https://www.ejl.e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jl.ee/" TargetMode="External"/><Relationship Id="rId20" Type="http://schemas.openxmlformats.org/officeDocument/2006/relationships/hyperlink" Target="mailto:kuldar.pode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jl.e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jl.e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ntidoping.ee" TargetMode="External"/><Relationship Id="rId19" Type="http://schemas.openxmlformats.org/officeDocument/2006/relationships/hyperlink" Target="mailto:jaanveeranna@ho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doping.ee" TargetMode="External"/><Relationship Id="rId14" Type="http://schemas.openxmlformats.org/officeDocument/2006/relationships/hyperlink" Target="https://www.facebook.com/veloklubi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</dc:creator>
  <cp:lastModifiedBy>Windows User</cp:lastModifiedBy>
  <cp:revision>2</cp:revision>
  <cp:lastPrinted>2020-03-02T13:10:00Z</cp:lastPrinted>
  <dcterms:created xsi:type="dcterms:W3CDTF">2020-05-21T08:31:00Z</dcterms:created>
  <dcterms:modified xsi:type="dcterms:W3CDTF">2020-05-21T08:31:00Z</dcterms:modified>
</cp:coreProperties>
</file>